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_GBK" w:hAnsi="宋体" w:eastAsia="方正小标宋_GBK" w:cs="宋体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sz w:val="44"/>
          <w:szCs w:val="44"/>
        </w:rPr>
        <w:t>2023年环巢湖教育系统羽毛球裁判员（社会体育指导员）培训班自愿参加责任书</w:t>
      </w:r>
    </w:p>
    <w:bookmarkEnd w:id="0"/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一、我愿意遵守培训班的所有规定；如果本人在参加过程中发现或注意到任何风险和潜在风险，本人将立刻终止活动或及时报告主办单位。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二、我充分了解参加培训活动具有的潜在危险，以及可能受伤或发生安全事故，对发生不可预测的安全事故，均由自己负责。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三、我完全了解自己的身体健康状况，因此我郑重声明，可以正式参加本次培训班。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>四、我同意接受承办方在培训班期间提供的常规急救和治疗，如送医院急救和治疗所发生的相关费用由本人负担。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</w:p>
    <w:p>
      <w:pPr>
        <w:spacing w:after="0" w:line="560" w:lineRule="exact"/>
        <w:ind w:firstLine="5700" w:firstLineChars="19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本人签名：             </w:t>
      </w: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</w:p>
    <w:p>
      <w:pPr>
        <w:spacing w:after="0" w:line="560" w:lineRule="exact"/>
        <w:ind w:firstLine="600" w:firstLineChars="200"/>
        <w:jc w:val="both"/>
        <w:rPr>
          <w:rFonts w:hint="eastAsia" w:ascii="方正仿宋_GBK" w:hAnsi="仿宋" w:eastAsia="方正仿宋_GBK" w:cs="仿宋"/>
          <w:sz w:val="30"/>
          <w:szCs w:val="30"/>
        </w:rPr>
      </w:pPr>
      <w:r>
        <w:rPr>
          <w:rFonts w:hint="eastAsia" w:ascii="方正仿宋_GBK" w:hAnsi="仿宋" w:eastAsia="方正仿宋_GBK" w:cs="仿宋"/>
          <w:sz w:val="30"/>
          <w:szCs w:val="30"/>
        </w:rPr>
        <w:t xml:space="preserve">                               2023年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499C557D"/>
    <w:rsid w:val="499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2023-04-19T10:03:00Z</dcterms:created>
  <dc:creator>전하</dc:creator>
  <cp:lastModifiedBy>전하</cp:lastModifiedBy>
  <dcterms:modified xsi:type="dcterms:W3CDTF">2023-04-19T10:04:35Z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F60D1EC24A3E49AAADAFFDF8D7824084_11</vt:lpwstr>
  </property>
</Properties>
</file>